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DA20F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重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44"/>
        </w:rPr>
        <w:t>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347FE578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12EDC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71024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40E1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5F1623A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988ED0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54FD70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D5202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4AF2CCB1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0459B2DA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21EAC7CB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6F88975B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5C8ED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CE934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DDDE8D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E11B0C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518A11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BC0CC1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1556A8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61A1FCB0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61847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80CB6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699978D0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D8BA25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E8834DA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099A8409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D8E9D0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3FC2788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AA20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0D660690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248AF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26859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4959A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682FE1F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01262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134B95C6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728BA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78F68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88A63BA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9BF0D36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302B5F7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70B9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C7F90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2671EA2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3936263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32B7BCD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2FD2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84C2D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327B658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7FC4D7F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B78E580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909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0DF71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4F363DB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668FA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FA2CA9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25CCA32B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06276045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3344039C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685D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B68231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EBA7047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2DBA563B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032D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93AA53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488928C0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1CFBF84C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D632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23B093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38B48A96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45BCC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DE7A09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9FC0F17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43BE1BBB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5887932E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6B2A0102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711441C4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5FCD5AC8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19E52CF9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headerReference r:id="rId3" w:type="default"/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0DACE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-366395</wp:posOffset>
          </wp:positionV>
          <wp:extent cx="1072515" cy="287020"/>
          <wp:effectExtent l="0" t="0" r="13335" b="1778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515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03433F84"/>
    <w:rsid w:val="0E56100F"/>
    <w:rsid w:val="19B114E7"/>
    <w:rsid w:val="1B5E7755"/>
    <w:rsid w:val="2E117779"/>
    <w:rsid w:val="2FF42D77"/>
    <w:rsid w:val="2FF820D0"/>
    <w:rsid w:val="33777726"/>
    <w:rsid w:val="342F7A89"/>
    <w:rsid w:val="34B32468"/>
    <w:rsid w:val="35E0728C"/>
    <w:rsid w:val="3F801503"/>
    <w:rsid w:val="468D476A"/>
    <w:rsid w:val="46A31E8B"/>
    <w:rsid w:val="4F8139E7"/>
    <w:rsid w:val="59030D45"/>
    <w:rsid w:val="67A7735B"/>
    <w:rsid w:val="69004F74"/>
    <w:rsid w:val="69076303"/>
    <w:rsid w:val="69FB12A1"/>
    <w:rsid w:val="768C6099"/>
    <w:rsid w:val="76D17F50"/>
    <w:rsid w:val="796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301</Words>
  <Characters>301</Characters>
  <Lines>4</Lines>
  <Paragraphs>1</Paragraphs>
  <TotalTime>0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A__の小胖纸·双</cp:lastModifiedBy>
  <dcterms:modified xsi:type="dcterms:W3CDTF">2025-02-27T01:37:48Z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eyJoZGlkIjoiNzkxNzExMmI1ZmExNGJlMWJhNDc0NTMxYThhNDFlNGIiLCJ1c2VySWQiOiIzOTQ3MzY0NDIifQ==</vt:lpwstr>
  </property>
  <property fmtid="{D5CDD505-2E9C-101B-9397-08002B2CF9AE}" pid="4" name="ICV">
    <vt:lpwstr>4439C79D16214FAC925C12F8EC11F127_13</vt:lpwstr>
  </property>
</Properties>
</file>